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2B" w:rsidRPr="008C4B78" w:rsidRDefault="004F382B" w:rsidP="008C4B78">
      <w:pPr>
        <w:jc w:val="both"/>
        <w:rPr>
          <w:rFonts w:ascii="Times New Roman" w:hAnsi="Times New Roman" w:cs="Times New Roman"/>
          <w:sz w:val="24"/>
          <w:szCs w:val="24"/>
        </w:rPr>
      </w:pPr>
      <w:r w:rsidRPr="008C4B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8C4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4B78">
        <w:rPr>
          <w:rFonts w:ascii="Times New Roman" w:hAnsi="Times New Roman" w:cs="Times New Roman"/>
          <w:sz w:val="24"/>
          <w:szCs w:val="24"/>
        </w:rPr>
        <w:t xml:space="preserve">  Необъявленная война</w:t>
      </w:r>
    </w:p>
    <w:p w:rsidR="004F382B" w:rsidRPr="008C4B78" w:rsidRDefault="004F382B" w:rsidP="008C4B78">
      <w:pPr>
        <w:jc w:val="both"/>
        <w:rPr>
          <w:rFonts w:ascii="Times New Roman" w:hAnsi="Times New Roman" w:cs="Times New Roman"/>
          <w:sz w:val="24"/>
          <w:szCs w:val="24"/>
        </w:rPr>
      </w:pPr>
      <w:r w:rsidRPr="008C4B78">
        <w:rPr>
          <w:rFonts w:ascii="Times New Roman" w:hAnsi="Times New Roman" w:cs="Times New Roman"/>
          <w:sz w:val="24"/>
          <w:szCs w:val="24"/>
        </w:rPr>
        <w:t xml:space="preserve">        В этом году отмечается восьмидесятая годовщина необъявленной войны на реке Холкин – Гол в Монголии. В этой войне советско-монгольские войска одержали победу над </w:t>
      </w:r>
      <w:proofErr w:type="spellStart"/>
      <w:r w:rsidRPr="008C4B78">
        <w:rPr>
          <w:rFonts w:ascii="Times New Roman" w:hAnsi="Times New Roman" w:cs="Times New Roman"/>
          <w:sz w:val="24"/>
          <w:szCs w:val="24"/>
        </w:rPr>
        <w:t>Квантунской</w:t>
      </w:r>
      <w:proofErr w:type="spellEnd"/>
      <w:r w:rsidRPr="008C4B78">
        <w:rPr>
          <w:rFonts w:ascii="Times New Roman" w:hAnsi="Times New Roman" w:cs="Times New Roman"/>
          <w:sz w:val="24"/>
          <w:szCs w:val="24"/>
        </w:rPr>
        <w:t xml:space="preserve"> армией  Японии. Бои продолжались с весны по осень 1939 года, это был отличный урок для самураев. Поэтому это</w:t>
      </w:r>
      <w:r w:rsidR="008C4B78" w:rsidRPr="008C4B78">
        <w:rPr>
          <w:rFonts w:ascii="Times New Roman" w:hAnsi="Times New Roman" w:cs="Times New Roman"/>
          <w:sz w:val="24"/>
          <w:szCs w:val="24"/>
        </w:rPr>
        <w:t>й дате в Новобрянской библиотеке</w:t>
      </w:r>
      <w:r w:rsidRPr="008C4B78">
        <w:rPr>
          <w:rFonts w:ascii="Times New Roman" w:hAnsi="Times New Roman" w:cs="Times New Roman"/>
          <w:sz w:val="24"/>
          <w:szCs w:val="24"/>
        </w:rPr>
        <w:t xml:space="preserve"> ДК « Зенит» посвящается ряд мероприятий: выставка произведений искусства, подборка стихов, песен, поэм и статей, освещающих   события на реке Холкин-Гол. Воспитанники нашего центра вместе с воспитателями посетили библиотеку и  участвовали в праздновании этой даты.  На встречу были приглашены двое детей - </w:t>
      </w:r>
      <w:proofErr w:type="spellStart"/>
      <w:r w:rsidRPr="008C4B78">
        <w:rPr>
          <w:rFonts w:ascii="Times New Roman" w:hAnsi="Times New Roman" w:cs="Times New Roman"/>
          <w:sz w:val="24"/>
          <w:szCs w:val="24"/>
        </w:rPr>
        <w:t>новобрянцев</w:t>
      </w:r>
      <w:proofErr w:type="spellEnd"/>
      <w:r w:rsidRPr="008C4B78">
        <w:rPr>
          <w:rFonts w:ascii="Times New Roman" w:hAnsi="Times New Roman" w:cs="Times New Roman"/>
          <w:sz w:val="24"/>
          <w:szCs w:val="24"/>
        </w:rPr>
        <w:t>, отцы которых участвовали в военных действиях на Холкинголе, они рассказали о своих отцах- героях, какие они были, чем занимались и что рассказывали им о той далёкой войне. Дети с интересом слушали выступающих, посмотрели фотографии и почитали письма, которые они писали своим родным с фронта, в заключении посмотрели документальный фильм о генеральном наступлении советско-монгольских войск и разгроме японской армии.</w:t>
      </w:r>
    </w:p>
    <w:p w:rsidR="004F382B" w:rsidRPr="008C4B78" w:rsidRDefault="004F382B" w:rsidP="008C4B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B78">
        <w:rPr>
          <w:rFonts w:ascii="Times New Roman" w:hAnsi="Times New Roman" w:cs="Times New Roman"/>
          <w:sz w:val="24"/>
          <w:szCs w:val="24"/>
        </w:rPr>
        <w:t xml:space="preserve">                           Специалист по соц. работе ЗСРЦН</w:t>
      </w:r>
      <w:r w:rsidR="008C4B78" w:rsidRPr="008C4B78">
        <w:rPr>
          <w:rFonts w:ascii="Times New Roman" w:hAnsi="Times New Roman" w:cs="Times New Roman"/>
          <w:sz w:val="24"/>
          <w:szCs w:val="24"/>
        </w:rPr>
        <w:t xml:space="preserve"> Валентина Васильева</w:t>
      </w:r>
    </w:p>
    <w:p w:rsidR="004F382B" w:rsidRDefault="004F382B" w:rsidP="004F382B"/>
    <w:p w:rsidR="002D6839" w:rsidRDefault="002D6839"/>
    <w:sectPr w:rsidR="002D6839" w:rsidSect="00CD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382B"/>
    <w:rsid w:val="002D6839"/>
    <w:rsid w:val="004F382B"/>
    <w:rsid w:val="008C4B78"/>
    <w:rsid w:val="00CD4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2019-09-27T02:26:00Z</cp:lastPrinted>
  <dcterms:created xsi:type="dcterms:W3CDTF">2019-09-26T07:18:00Z</dcterms:created>
  <dcterms:modified xsi:type="dcterms:W3CDTF">2019-09-27T02:26:00Z</dcterms:modified>
</cp:coreProperties>
</file>